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jc w:val="center"/>
        <w:rPr>
          <w:b/>
          <w:sz w:val="28"/>
        </w:rPr>
      </w:pPr>
      <w:r>
        <w:rPr>
          <w:b/>
          <w:sz w:val="28"/>
        </w:rPr>
        <w:t>Уважаемые участники соревнований</w:t>
      </w:r>
    </w:p>
    <w:p w14:paraId="0CE5E0D0">
      <w:pPr>
        <w:jc w:val="center"/>
        <w:rPr>
          <w:b/>
          <w:sz w:val="28"/>
        </w:rPr>
      </w:pPr>
      <w:r>
        <w:rPr>
          <w:b/>
          <w:sz w:val="28"/>
        </w:rPr>
        <w:t xml:space="preserve"> «Золотой Резерв. Большой Финал»!</w:t>
      </w:r>
    </w:p>
    <w:p w14:paraId="102D940A">
      <w:pPr>
        <w:jc w:val="center"/>
        <w:rPr>
          <w:rFonts w:hint="default"/>
          <w:b/>
          <w:bCs/>
          <w:sz w:val="28"/>
          <w:highlight w:val="yellow"/>
          <w:lang w:val="ru-RU"/>
        </w:rPr>
      </w:pPr>
      <w:bookmarkStart w:id="0" w:name="_GoBack"/>
      <w:r>
        <w:rPr>
          <w:rFonts w:hint="default"/>
          <w:b/>
          <w:bCs/>
          <w:sz w:val="28"/>
          <w:highlight w:val="yellow"/>
          <w:lang w:val="ru-RU"/>
        </w:rPr>
        <w:t>16.05.2026 г.</w:t>
      </w:r>
    </w:p>
    <w:bookmarkEnd w:id="0"/>
    <w:p w14:paraId="03000000">
      <w:pPr>
        <w:jc w:val="center"/>
        <w:rPr>
          <w:sz w:val="28"/>
          <w:highlight w:val="yellow"/>
        </w:rPr>
      </w:pPr>
      <w:r>
        <w:rPr>
          <w:sz w:val="28"/>
          <w:highlight w:val="yellow"/>
        </w:rPr>
        <w:t>Заявочные (а затем стартовые) протоколы будут доступны по ссылке:</w:t>
      </w:r>
    </w:p>
    <w:p w14:paraId="55DE30D0">
      <w:pPr>
        <w:rPr>
          <w:sz w:val="28"/>
          <w:highlight w:val="yellow"/>
        </w:rPr>
      </w:pPr>
      <w:r>
        <w:rPr>
          <w:rFonts w:ascii="Arial" w:hAnsi="Arial"/>
          <w:b w:val="0"/>
          <w:i w:val="0"/>
          <w:caps w:val="0"/>
          <w:color w:val="1155CC"/>
          <w:spacing w:val="0"/>
          <w:sz w:val="24"/>
          <w:highlight w:val="white"/>
          <w:u w:val="single" w:color="000000"/>
        </w:rPr>
        <w:fldChar w:fldCharType="begin"/>
      </w:r>
      <w:r>
        <w:rPr>
          <w:rFonts w:ascii="Arial" w:hAnsi="Arial"/>
          <w:b w:val="0"/>
          <w:i w:val="0"/>
          <w:caps w:val="0"/>
          <w:color w:val="1155CC"/>
          <w:spacing w:val="0"/>
          <w:sz w:val="24"/>
          <w:highlight w:val="white"/>
          <w:u w:val="single" w:color="000000"/>
        </w:rPr>
        <w:instrText xml:space="preserve">HYPERLINK "https://timing.openband.ru/2026/KIV/07/#"</w:instrText>
      </w:r>
      <w:r>
        <w:rPr>
          <w:rFonts w:ascii="Arial" w:hAnsi="Arial"/>
          <w:b w:val="0"/>
          <w:i w:val="0"/>
          <w:caps w:val="0"/>
          <w:color w:val="1155CC"/>
          <w:spacing w:val="0"/>
          <w:sz w:val="24"/>
          <w:highlight w:val="white"/>
          <w:u w:val="single" w:color="000000"/>
        </w:rPr>
        <w:fldChar w:fldCharType="separate"/>
      </w:r>
      <w:r>
        <w:rPr>
          <w:rFonts w:ascii="Arial" w:hAnsi="Arial"/>
          <w:b w:val="0"/>
          <w:i w:val="0"/>
          <w:caps w:val="0"/>
          <w:color w:val="1155CC"/>
          <w:spacing w:val="0"/>
          <w:sz w:val="24"/>
          <w:highlight w:val="white"/>
          <w:u w:val="single" w:color="000000"/>
        </w:rPr>
        <w:t>https://timing.openband.ru/2026/KIV/07/#</w:t>
      </w:r>
      <w:r>
        <w:rPr>
          <w:rFonts w:ascii="Arial" w:hAnsi="Arial"/>
          <w:b w:val="0"/>
          <w:i w:val="0"/>
          <w:caps w:val="0"/>
          <w:color w:val="1155CC"/>
          <w:spacing w:val="0"/>
          <w:sz w:val="24"/>
          <w:highlight w:val="white"/>
          <w:u w:val="single" w:color="000000"/>
        </w:rPr>
        <w:fldChar w:fldCharType="end"/>
      </w:r>
    </w:p>
    <w:p w14:paraId="2CECEAAE">
      <w:pPr>
        <w:rPr>
          <w:b/>
          <w:sz w:val="28"/>
        </w:rPr>
      </w:pPr>
      <w:r>
        <w:rPr>
          <w:b/>
          <w:sz w:val="28"/>
        </w:rPr>
        <w:t>Правки будут приниматься до 23.00 13.05.202</w:t>
      </w:r>
      <w:r>
        <w:rPr>
          <w:rFonts w:hint="default"/>
          <w:b/>
          <w:sz w:val="28"/>
          <w:lang w:val="ru-RU"/>
        </w:rPr>
        <w:t>6</w:t>
      </w:r>
      <w:r>
        <w:rPr>
          <w:b/>
          <w:sz w:val="28"/>
        </w:rPr>
        <w:t xml:space="preserve">г. </w:t>
      </w:r>
    </w:p>
    <w:p w14:paraId="04000000">
      <w:pPr>
        <w:rPr>
          <w:b/>
          <w:color w:val="000000" w:themeColor="text1"/>
          <w:sz w:val="28"/>
          <w:highlight w:val="red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highlight w:val="red"/>
          <w14:textFill>
            <w14:solidFill>
              <w14:schemeClr w14:val="tx1"/>
            </w14:solidFill>
          </w14:textFill>
        </w:rPr>
        <w:t>ДАЛЕЕ В ПРОТОКОЛАХ ИЗМЕНЕНИЯ БУДУТ НЕВОЗМОЖНЫ!</w:t>
      </w:r>
    </w:p>
    <w:p w14:paraId="06000000">
      <w:pPr>
        <w:rPr>
          <w:b/>
          <w:sz w:val="28"/>
        </w:rPr>
      </w:pPr>
      <w:r>
        <w:rPr>
          <w:b/>
          <w:sz w:val="28"/>
        </w:rPr>
        <w:t>Старт состоится:</w:t>
      </w:r>
    </w:p>
    <w:p w14:paraId="07000000">
      <w:pPr>
        <w:rPr>
          <w:b/>
          <w:sz w:val="28"/>
        </w:rPr>
      </w:pPr>
      <w:r>
        <w:rPr>
          <w:b/>
          <w:sz w:val="28"/>
        </w:rPr>
        <w:t>16 мая 2026г. - фитнесы и школы плавания</w:t>
      </w:r>
    </w:p>
    <w:p w14:paraId="08000000">
      <w:pPr>
        <w:keepNext w:val="0"/>
        <w:keepLines w:val="0"/>
        <w:pageBreakBefore w:val="0"/>
        <w:widowControl/>
        <w:spacing w:after="80"/>
        <w:rPr>
          <w:sz w:val="28"/>
        </w:rPr>
      </w:pPr>
      <w:r>
        <w:rPr>
          <w:b/>
          <w:color w:val="FF0000"/>
          <w:sz w:val="28"/>
        </w:rPr>
        <w:t xml:space="preserve"> г. Яхрома, Дмитровский р-н, мкрн. Левобережье 19, бассейн «Кашалот»</w:t>
      </w:r>
    </w:p>
    <w:p w14:paraId="09000000">
      <w:pPr>
        <w:keepNext w:val="0"/>
        <w:keepLines w:val="0"/>
        <w:pageBreakBefore w:val="0"/>
        <w:widowControl/>
        <w:spacing w:after="80"/>
        <w:rPr>
          <w:b/>
          <w:sz w:val="28"/>
        </w:rPr>
      </w:pPr>
      <w:r>
        <w:rPr>
          <w:b/>
          <w:sz w:val="28"/>
        </w:rPr>
        <w:t>Комиссия по допуску будет работать:</w:t>
      </w:r>
    </w:p>
    <w:p w14:paraId="0A000000">
      <w:pPr>
        <w:keepNext w:val="0"/>
        <w:keepLines w:val="0"/>
        <w:pageBreakBefore w:val="0"/>
        <w:widowControl/>
        <w:spacing w:after="80"/>
        <w:rPr>
          <w:sz w:val="28"/>
        </w:rPr>
      </w:pPr>
      <w:r>
        <w:rPr>
          <w:b/>
          <w:sz w:val="28"/>
          <w:highlight w:val="red"/>
        </w:rPr>
        <w:t>16  мая с 8:00</w:t>
      </w:r>
      <w:r>
        <w:rPr>
          <w:sz w:val="28"/>
        </w:rPr>
        <w:t xml:space="preserve"> в зале формирования заплывов</w:t>
      </w:r>
    </w:p>
    <w:p w14:paraId="0B000000">
      <w:pPr>
        <w:rPr>
          <w:sz w:val="28"/>
          <w:highlight w:val="cyan"/>
        </w:rPr>
      </w:pPr>
      <w:r>
        <w:rPr>
          <w:sz w:val="28"/>
          <w:highlight w:val="cyan"/>
        </w:rPr>
        <w:t>Команды и участники из других городов, прошедшие онлайн комиссию, предоставляют только согласия и оригинал справки на комиссию в день соревнований в любое время в течении дня.</w:t>
      </w:r>
    </w:p>
    <w:p w14:paraId="0C000000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УЧАСТНИКИ, НЕ ПРЕДОСТАВИВШИЕ ПОЛНЫЙ КОМПЛЕКТ ДОКУМЕНТОВ, БУДУТ ИСКЛЮЧЕНЫ ИЗ ПРОТОКОЛА И СНЯТЫ С СОРЕВНОВАНИЙ!!!</w:t>
      </w:r>
    </w:p>
    <w:p w14:paraId="0D000000">
      <w:pP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РОДИТЕЛИ И УЧАСТНИКИ МОГУТ НАХОДИТЬСЯ В ЗАЛЕ ФОРМИРОВАНИЯ ЗАПЛЫВОВ И НА ТРИБУНАХ  </w:t>
      </w:r>
      <w:r>
        <w:rPr>
          <w:b/>
          <w:color w:val="FF0000"/>
          <w:sz w:val="28"/>
        </w:rPr>
        <w:t>СТРОГО В СМЕННОЙ ОБУВИ</w:t>
      </w: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!!!</w:t>
      </w:r>
    </w:p>
    <w:p w14:paraId="0E000000">
      <w:pPr>
        <w:rPr>
          <w:b/>
          <w:color w:val="000000" w:themeColor="text1"/>
          <w:sz w:val="28"/>
          <w:highlight w:val="red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highlight w:val="red"/>
          <w14:textFill>
            <w14:solidFill>
              <w14:schemeClr w14:val="tx1"/>
            </w14:solidFill>
          </w14:textFill>
        </w:rPr>
        <w:t>ВХОД В БАХИЛАХ  В ЗАЛ ФОРМИРОВАНИЯ ЗАПЛЫВОВ и на ТРИБУНЫ - ЗАПРЕЩЁН!!!</w:t>
      </w:r>
    </w:p>
    <w:p w14:paraId="0F000000">
      <w:pP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ГАРДЕРОБЫ БУДУТ ОТКРЫТЫ ДЛЯ САМОСТОЯТЕЛЬНОГО ПОЛЬЗОВАНИЯ, ЦЕННЫЕ ВЕЩИ В ГАРДЕРОБЕ НЕ ОСТАВЛЯТЬ!</w:t>
      </w:r>
    </w:p>
    <w:p w14:paraId="10000000">
      <w:pPr>
        <w:rPr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РЕКОМЕНДУЕМ </w:t>
      </w:r>
      <w:r>
        <w:rPr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при себе иметь </w:t>
      </w: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2-3 плавательных комплекта</w:t>
      </w:r>
      <w:r>
        <w:rPr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(купальник/ плавки, полотенце), а также халат или спортивный костюм и гимнастический коврик.</w:t>
      </w:r>
    </w:p>
    <w:p w14:paraId="11000000">
      <w:pPr>
        <w:rPr>
          <w:sz w:val="28"/>
          <w:u w:val="single"/>
        </w:rPr>
      </w:pPr>
      <w:r>
        <w:rPr>
          <w:sz w:val="28"/>
          <w:u w:val="single"/>
        </w:rPr>
        <w:t xml:space="preserve">Проход родителей в чашу бассейна ЗАПРЕЩЁН! </w:t>
      </w:r>
    </w:p>
    <w:p w14:paraId="12000000">
      <w:pPr>
        <w:rPr>
          <w:sz w:val="28"/>
          <w:u w:val="single"/>
        </w:rPr>
      </w:pPr>
      <w:r>
        <w:rPr>
          <w:sz w:val="28"/>
          <w:u w:val="single"/>
        </w:rPr>
        <w:t>Родители вместе с детьми находятся в ЗАЛЕ ФОРМИРОВАНИЯ ЗАПЛЫВОВ или на ТРИБУНАХ!</w:t>
      </w:r>
    </w:p>
    <w:p w14:paraId="13000000">
      <w:pPr>
        <w:rPr>
          <w:rStyle w:val="50"/>
          <w:rFonts w:ascii="Times New Roman" w:hAnsi="Times New Roman"/>
          <w:sz w:val="28"/>
        </w:rPr>
      </w:pPr>
    </w:p>
    <w:p w14:paraId="14000000">
      <w:pPr>
        <w:rPr>
          <w:rStyle w:val="50"/>
          <w:rFonts w:ascii="Times New Roman" w:hAnsi="Times New Roman"/>
          <w:sz w:val="28"/>
        </w:rPr>
      </w:pPr>
    </w:p>
    <w:p w14:paraId="15000000">
      <w:pPr>
        <w:rPr>
          <w:rStyle w:val="50"/>
          <w:rFonts w:ascii="Times New Roman" w:hAnsi="Times New Roman"/>
          <w:sz w:val="28"/>
        </w:rPr>
      </w:pPr>
    </w:p>
    <w:p w14:paraId="16000000">
      <w:pPr>
        <w:rPr>
          <w:rStyle w:val="50"/>
          <w:rFonts w:ascii="Times New Roman" w:hAnsi="Times New Roman"/>
          <w:sz w:val="28"/>
        </w:rPr>
      </w:pPr>
    </w:p>
    <w:p w14:paraId="17000000">
      <w:pPr>
        <w:rPr>
          <w:sz w:val="28"/>
        </w:rPr>
      </w:pPr>
      <w:r>
        <w:rPr>
          <w:sz w:val="28"/>
        </w:rPr>
        <w:t xml:space="preserve">СОРЕВНОВАНИЯ БУДУТ ПРОХОДИТЬ В </w:t>
      </w:r>
      <w:r>
        <w:rPr>
          <w:b/>
          <w:sz w:val="28"/>
        </w:rPr>
        <w:t>2 СЕССИИ</w:t>
      </w:r>
      <w:r>
        <w:rPr>
          <w:sz w:val="28"/>
        </w:rPr>
        <w:t>.</w:t>
      </w:r>
    </w:p>
    <w:p w14:paraId="18000000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1 СЕССИЯ -  2015 г.р. и младше</w:t>
      </w:r>
    </w:p>
    <w:p w14:paraId="19000000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2 СЕССИЯ -  2014 г.р. и старше</w:t>
      </w:r>
    </w:p>
    <w:p w14:paraId="1A000000">
      <w:pPr>
        <w:rPr>
          <w:sz w:val="28"/>
        </w:rPr>
      </w:pPr>
      <w:r>
        <w:rPr>
          <w:sz w:val="28"/>
        </w:rPr>
        <w:t>9.00 - Вход в раздевалки.</w:t>
      </w:r>
    </w:p>
    <w:p w14:paraId="1B000000">
      <w:pPr>
        <w:rPr>
          <w:sz w:val="28"/>
        </w:rPr>
      </w:pPr>
      <w:r>
        <w:rPr>
          <w:sz w:val="28"/>
        </w:rPr>
        <w:t xml:space="preserve">9.10- Начало разминки </w:t>
      </w:r>
    </w:p>
    <w:p w14:paraId="1C000000">
      <w:pPr>
        <w:rPr>
          <w:sz w:val="28"/>
        </w:rPr>
      </w:pPr>
      <w:r>
        <w:rPr>
          <w:sz w:val="28"/>
        </w:rPr>
        <w:t>9.40 - Окончание разминки. (все участники собираются в зале формирования заплывов, идет построение на парад.)</w:t>
      </w:r>
    </w:p>
    <w:p w14:paraId="1D000000">
      <w:pPr>
        <w:rPr>
          <w:sz w:val="28"/>
        </w:rPr>
      </w:pPr>
      <w:r>
        <w:rPr>
          <w:b/>
          <w:sz w:val="28"/>
          <w:u w:val="single"/>
        </w:rPr>
        <w:t>9.45 - ПАРАД УЧАСТНИКОВ</w:t>
      </w:r>
      <w:r>
        <w:rPr>
          <w:sz w:val="28"/>
          <w:u w:val="single"/>
        </w:rPr>
        <w:t xml:space="preserve">. </w:t>
      </w:r>
      <w:r>
        <w:rPr>
          <w:sz w:val="28"/>
        </w:rPr>
        <w:t xml:space="preserve">(Команды выделяют по 10 человек. Остальные принимают участие по желанию. </w:t>
      </w:r>
      <w:r>
        <w:rPr>
          <w:b/>
          <w:sz w:val="28"/>
        </w:rPr>
        <w:t>УЧАСТНИКИ ПЛЫВУЩИЕ 50М БАТТЕРФЛЯЙ В ПАРАДЕ НЕ УЧАСТВУЮТ</w:t>
      </w:r>
      <w:r>
        <w:rPr>
          <w:sz w:val="28"/>
        </w:rPr>
        <w:t>!)</w:t>
      </w:r>
    </w:p>
    <w:p w14:paraId="1E000000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10.00- СТАРТ 1 ЗАПЛЫВА 1 СЕССИИ.</w:t>
      </w:r>
    </w:p>
    <w:p w14:paraId="1F000000">
      <w:pPr>
        <w:rPr>
          <w:sz w:val="28"/>
        </w:rPr>
      </w:pPr>
      <w:r>
        <w:rPr>
          <w:sz w:val="28"/>
        </w:rPr>
        <w:t>13.20 -</w:t>
      </w:r>
      <w:r>
        <w:rPr>
          <w:b/>
          <w:sz w:val="28"/>
        </w:rPr>
        <w:t xml:space="preserve"> ПРИМЕРНОЕ </w:t>
      </w:r>
      <w:r>
        <w:rPr>
          <w:sz w:val="28"/>
        </w:rPr>
        <w:t xml:space="preserve">начало разминки  2 СЕССИИ  </w:t>
      </w:r>
    </w:p>
    <w:p w14:paraId="20000000">
      <w:pPr>
        <w:rPr>
          <w:b/>
          <w:color w:val="000000" w:themeColor="text1"/>
          <w:sz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highlight w:val="yellow"/>
          <w14:textFill>
            <w14:solidFill>
              <w14:schemeClr w14:val="tx1"/>
            </w14:solidFill>
          </w14:textFill>
        </w:rPr>
        <w:t>После разминки парад участников 2- сессии (</w:t>
      </w:r>
      <w:r>
        <w:rPr>
          <w:sz w:val="28"/>
          <w:highlight w:val="yellow"/>
        </w:rPr>
        <w:t xml:space="preserve">Команды выделяют по 10 человек. Остальные принимают участие по желанию. </w:t>
      </w:r>
      <w:r>
        <w:rPr>
          <w:b/>
          <w:color w:val="000000" w:themeColor="text1"/>
          <w:sz w:val="28"/>
          <w:highlight w:val="yellow"/>
          <w14:textFill>
            <w14:solidFill>
              <w14:schemeClr w14:val="tx1"/>
            </w14:solidFill>
          </w14:textFill>
        </w:rPr>
        <w:t>участники плывущие 50м баттерфляй в параде не участвуют)</w:t>
      </w:r>
    </w:p>
    <w:p w14:paraId="21000000">
      <w:pPr>
        <w:rPr>
          <w:sz w:val="28"/>
        </w:rPr>
      </w:pPr>
      <w:r>
        <w:rPr>
          <w:b/>
          <w:sz w:val="28"/>
        </w:rPr>
        <w:t>НАГРАЖДЕНИЕ</w:t>
      </w:r>
      <w:r>
        <w:rPr>
          <w:sz w:val="28"/>
        </w:rPr>
        <w:t xml:space="preserve"> будет проходить в ЗАЛЕ ФОРМИРОВАНИЯ ЗАПЛЫВОВ.</w:t>
      </w:r>
    </w:p>
    <w:p w14:paraId="22000000">
      <w:pPr>
        <w:pStyle w:val="15"/>
        <w:spacing w:after="120"/>
        <w:ind w:left="-993" w:firstLine="1024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Золотые кубки получают команды, занявшие 1 и 2 место в общем медальном зачете.</w:t>
      </w:r>
    </w:p>
    <w:p w14:paraId="23000000">
      <w:pPr>
        <w:pStyle w:val="15"/>
        <w:spacing w:after="120"/>
        <w:ind w:left="-993" w:firstLine="1024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Серебряные кубки получают команды, занявшие 3 и 4 место в общем медальном зачете.</w:t>
      </w:r>
    </w:p>
    <w:p w14:paraId="24000000">
      <w:pPr>
        <w:pStyle w:val="15"/>
        <w:spacing w:after="120"/>
        <w:ind w:left="-993" w:firstLine="1024"/>
        <w:jc w:val="both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>Бронзовые кубки получают команды, занявшие 5 и 6 место в общем медальном зачете.</w:t>
      </w:r>
    </w:p>
    <w:p w14:paraId="25000000">
      <w:pPr>
        <w:pStyle w:val="15"/>
        <w:spacing w:after="120"/>
        <w:jc w:val="both"/>
        <w:rPr>
          <w:rFonts w:ascii="Times New Roman" w:hAnsi="Times New Roman"/>
          <w:color w:val="000000"/>
          <w:spacing w:val="0"/>
          <w:sz w:val="24"/>
        </w:rPr>
      </w:pPr>
    </w:p>
    <w:p w14:paraId="26000000">
      <w:pPr>
        <w:rPr>
          <w:sz w:val="28"/>
        </w:rPr>
      </w:pPr>
      <w:r>
        <w:rPr>
          <w:b/>
          <w:sz w:val="28"/>
        </w:rPr>
        <w:t>Награждение МУЛЬТИМЕДАЛИСТОВ будет происходить в конце каждой сессии.</w:t>
      </w:r>
    </w:p>
    <w:p w14:paraId="27000000">
      <w:pPr>
        <w:rPr>
          <w:sz w:val="28"/>
        </w:rPr>
      </w:pPr>
      <w:r>
        <w:rPr>
          <w:b/>
          <w:sz w:val="28"/>
        </w:rPr>
        <w:t>ПОДАРКИ</w:t>
      </w:r>
      <w:r>
        <w:rPr>
          <w:sz w:val="28"/>
        </w:rPr>
        <w:t xml:space="preserve"> будут вручены </w:t>
      </w:r>
      <w:r>
        <w:rPr>
          <w:b/>
          <w:sz w:val="28"/>
        </w:rPr>
        <w:t>КАЖДОМУ УЧАСТНИКУ</w:t>
      </w:r>
      <w:r>
        <w:rPr>
          <w:sz w:val="28"/>
        </w:rPr>
        <w:t>, после того, как он проплывет дистанции. ПОДАРКИ выдаются в зале формирования заплывов.</w:t>
      </w:r>
    </w:p>
    <w:p w14:paraId="28000000">
      <w:pPr>
        <w:rPr>
          <w:sz w:val="28"/>
          <w:highlight w:val="green"/>
        </w:rPr>
      </w:pPr>
      <w:r>
        <w:rPr>
          <w:sz w:val="28"/>
          <w:highlight w:val="green"/>
        </w:rPr>
        <w:t xml:space="preserve"> ТРАНСЛЯЦИЯ соревнований БУДЕТ ДОСТУПНА ПО ССЫЛКЕ:</w:t>
      </w:r>
    </w:p>
    <w:p w14:paraId="29000000">
      <w:pPr>
        <w:rPr>
          <w:sz w:val="28"/>
          <w:highlight w:val="green"/>
        </w:rPr>
      </w:pPr>
      <w:r>
        <w:rPr>
          <w:rFonts w:ascii="Arial" w:hAnsi="Arial"/>
          <w:b w:val="0"/>
          <w:i w:val="0"/>
          <w:caps w:val="0"/>
          <w:color w:val="222222"/>
          <w:spacing w:val="0"/>
          <w:sz w:val="20"/>
          <w:highlight w:val="white"/>
        </w:rPr>
        <w:t> </w:t>
      </w:r>
      <w:r>
        <w:rPr>
          <w:rFonts w:ascii="Arial" w:hAnsi="Arial"/>
          <w:b w:val="0"/>
          <w:i w:val="0"/>
          <w:caps w:val="0"/>
          <w:color w:val="1155CC"/>
          <w:spacing w:val="0"/>
          <w:sz w:val="20"/>
          <w:highlight w:val="white"/>
          <w:u w:val="single" w:color="000000"/>
        </w:rPr>
        <w:fldChar w:fldCharType="begin"/>
      </w:r>
      <w:r>
        <w:rPr>
          <w:rFonts w:ascii="Arial" w:hAnsi="Arial"/>
          <w:b w:val="0"/>
          <w:i w:val="0"/>
          <w:caps w:val="0"/>
          <w:color w:val="1155CC"/>
          <w:spacing w:val="0"/>
          <w:sz w:val="20"/>
          <w:highlight w:val="white"/>
          <w:u w:val="single" w:color="000000"/>
        </w:rPr>
        <w:instrText xml:space="preserve">HYPERLINK "https://vkvideo.ru/video-224471358_456239131?list=ln-CDzuKbY97I8qZY7S0U"</w:instrText>
      </w:r>
      <w:r>
        <w:rPr>
          <w:rFonts w:ascii="Arial" w:hAnsi="Arial"/>
          <w:b w:val="0"/>
          <w:i w:val="0"/>
          <w:caps w:val="0"/>
          <w:color w:val="1155CC"/>
          <w:spacing w:val="0"/>
          <w:sz w:val="20"/>
          <w:highlight w:val="white"/>
          <w:u w:val="single" w:color="000000"/>
        </w:rPr>
        <w:fldChar w:fldCharType="separate"/>
      </w:r>
      <w:r>
        <w:rPr>
          <w:rFonts w:ascii="Arial" w:hAnsi="Arial"/>
          <w:b w:val="0"/>
          <w:i w:val="0"/>
          <w:caps w:val="0"/>
          <w:color w:val="1155CC"/>
          <w:spacing w:val="0"/>
          <w:sz w:val="20"/>
          <w:highlight w:val="white"/>
          <w:u w:val="single" w:color="000000"/>
        </w:rPr>
        <w:t>https://vkvideo.ru/video-224471358_456239131?list=ln-CDzuKbY97I8qZY7S0U</w:t>
      </w:r>
      <w:r>
        <w:rPr>
          <w:rFonts w:ascii="Arial" w:hAnsi="Arial"/>
          <w:b w:val="0"/>
          <w:i w:val="0"/>
          <w:caps w:val="0"/>
          <w:color w:val="1155CC"/>
          <w:spacing w:val="0"/>
          <w:sz w:val="20"/>
          <w:highlight w:val="white"/>
          <w:u w:val="single" w:color="000000"/>
        </w:rPr>
        <w:fldChar w:fldCharType="end"/>
      </w:r>
    </w:p>
    <w:p w14:paraId="2A000000">
      <w:pPr>
        <w:keepNext w:val="0"/>
        <w:keepLines w:val="0"/>
        <w:pageBreakBefore w:val="0"/>
        <w:widowControl/>
        <w:spacing w:after="80"/>
        <w:rPr>
          <w:b/>
          <w:sz w:val="28"/>
        </w:rPr>
      </w:pPr>
      <w:r>
        <w:rPr>
          <w:sz w:val="28"/>
        </w:rPr>
        <w:t>Во время трансляции будет происходить розыгрыш призов для зрителей и болельщиков!</w:t>
      </w:r>
    </w:p>
    <w:p w14:paraId="2B000000">
      <w:pPr>
        <w:ind w:left="0" w:firstLine="1546"/>
        <w:jc w:val="both"/>
        <w:rPr>
          <w:b/>
          <w:sz w:val="28"/>
        </w:rPr>
      </w:pPr>
      <w:r>
        <w:rPr>
          <w:b/>
          <w:sz w:val="28"/>
        </w:rPr>
        <w:t>ЖЕЛАЕМ ВСЕМ ЛЁГКОЙ ВОДЫ И БЫСТРЫХ СЕКУНД!</w:t>
      </w:r>
    </w:p>
    <w:p w14:paraId="2C000000">
      <w:pPr>
        <w:ind w:left="0" w:firstLine="1546"/>
        <w:jc w:val="center"/>
        <w:rPr>
          <w:b/>
          <w:sz w:val="28"/>
        </w:rPr>
      </w:pPr>
    </w:p>
    <w:p w14:paraId="2D000000">
      <w:pPr>
        <w:ind w:left="0" w:firstLine="1546"/>
        <w:jc w:val="center"/>
        <w:rPr>
          <w:b/>
          <w:sz w:val="28"/>
        </w:rPr>
      </w:pPr>
    </w:p>
    <w:p w14:paraId="2E000000">
      <w:pPr>
        <w:ind w:left="0" w:firstLine="1546"/>
        <w:jc w:val="center"/>
        <w:rPr>
          <w:b/>
          <w:sz w:val="28"/>
        </w:rPr>
      </w:pPr>
    </w:p>
    <w:p w14:paraId="2F000000">
      <w:pPr>
        <w:ind w:left="0" w:firstLine="1546"/>
        <w:jc w:val="center"/>
        <w:rPr>
          <w:b/>
          <w:sz w:val="28"/>
        </w:rPr>
      </w:pPr>
      <w:r>
        <w:rPr>
          <w:b/>
          <w:sz w:val="28"/>
        </w:rPr>
        <w:t>РАСПИСАНИЕ СЕССИЙ</w:t>
      </w:r>
    </w:p>
    <w:p w14:paraId="30000000">
      <w:pPr>
        <w:ind w:left="0" w:firstLine="1546"/>
        <w:jc w:val="both"/>
        <w:rPr>
          <w:b/>
          <w:sz w:val="28"/>
        </w:rPr>
      </w:pPr>
      <w:r>
        <w:drawing>
          <wp:inline distT="0" distB="0" distL="114300" distR="114300">
            <wp:extent cx="4448810" cy="536321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9202" cy="536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50" w:right="720" w:bottom="55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decimal"/>
      <w:pStyle w:val="81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B5E306ED"/>
    <w:multiLevelType w:val="singleLevel"/>
    <w:tmpl w:val="B5E306ED"/>
    <w:lvl w:ilvl="0" w:tentative="0">
      <w:start w:val="1"/>
      <w:numFmt w:val="decimal"/>
      <w:pStyle w:val="7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BF205925"/>
    <w:multiLevelType w:val="singleLevel"/>
    <w:tmpl w:val="BF205925"/>
    <w:lvl w:ilvl="0" w:tentative="0">
      <w:start w:val="1"/>
      <w:numFmt w:val="bullet"/>
      <w:pStyle w:val="69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/>
      </w:rPr>
    </w:lvl>
  </w:abstractNum>
  <w:abstractNum w:abstractNumId="3">
    <w:nsid w:val="CF092B84"/>
    <w:multiLevelType w:val="singleLevel"/>
    <w:tmpl w:val="CF092B84"/>
    <w:lvl w:ilvl="0" w:tentative="0">
      <w:start w:val="1"/>
      <w:numFmt w:val="decimal"/>
      <w:pStyle w:val="7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0053208E"/>
    <w:multiLevelType w:val="singleLevel"/>
    <w:tmpl w:val="0053208E"/>
    <w:lvl w:ilvl="0" w:tentative="0">
      <w:start w:val="1"/>
      <w:numFmt w:val="bullet"/>
      <w:pStyle w:val="67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</w:abstractNum>
  <w:abstractNum w:abstractNumId="5">
    <w:nsid w:val="0248C179"/>
    <w:multiLevelType w:val="singleLevel"/>
    <w:tmpl w:val="0248C179"/>
    <w:lvl w:ilvl="0" w:tentative="0">
      <w:start w:val="1"/>
      <w:numFmt w:val="bullet"/>
      <w:pStyle w:val="71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/>
      </w:rPr>
    </w:lvl>
  </w:abstractNum>
  <w:abstractNum w:abstractNumId="6">
    <w:nsid w:val="03D62ECE"/>
    <w:multiLevelType w:val="singleLevel"/>
    <w:tmpl w:val="03D62ECE"/>
    <w:lvl w:ilvl="0" w:tentative="0">
      <w:start w:val="1"/>
      <w:numFmt w:val="decimal"/>
      <w:pStyle w:val="80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7">
    <w:nsid w:val="25B654F3"/>
    <w:multiLevelType w:val="singleLevel"/>
    <w:tmpl w:val="25B654F3"/>
    <w:lvl w:ilvl="0" w:tentative="0">
      <w:start w:val="1"/>
      <w:numFmt w:val="bullet"/>
      <w:pStyle w:val="68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/>
      </w:rPr>
    </w:lvl>
  </w:abstractNum>
  <w:abstractNum w:abstractNumId="8">
    <w:nsid w:val="59ADCABA"/>
    <w:multiLevelType w:val="singleLevel"/>
    <w:tmpl w:val="59ADCABA"/>
    <w:lvl w:ilvl="0" w:tentative="0">
      <w:start w:val="1"/>
      <w:numFmt w:val="decimal"/>
      <w:pStyle w:val="7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9">
    <w:nsid w:val="72183CF9"/>
    <w:multiLevelType w:val="singleLevel"/>
    <w:tmpl w:val="72183CF9"/>
    <w:lvl w:ilvl="0" w:tentative="0">
      <w:start w:val="1"/>
      <w:numFmt w:val="bullet"/>
      <w:pStyle w:val="7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87E1621"/>
    <w:rsid w:val="2E32391D"/>
    <w:rsid w:val="36496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4"/>
    </w:rPr>
  </w:style>
  <w:style w:type="paragraph" w:styleId="2">
    <w:name w:val="heading 1"/>
    <w:basedOn w:val="1"/>
    <w:next w:val="1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/>
      <w:b/>
      <w:sz w:val="32"/>
    </w:rPr>
  </w:style>
  <w:style w:type="paragraph" w:styleId="3">
    <w:name w:val="heading 2"/>
    <w:basedOn w:val="1"/>
    <w:next w:val="1"/>
    <w:qFormat/>
    <w:uiPriority w:val="9"/>
    <w:pPr>
      <w:keepNext/>
      <w:widowControl/>
      <w:spacing w:before="240" w:after="60"/>
      <w:jc w:val="left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qFormat/>
    <w:uiPriority w:val="9"/>
    <w:pPr>
      <w:keepNext/>
      <w:widowControl/>
      <w:spacing w:before="240" w:after="60"/>
      <w:jc w:val="left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qFormat/>
    <w:uiPriority w:val="9"/>
    <w:pPr>
      <w:keepNext/>
      <w:widowControl/>
      <w:spacing w:before="240" w:after="60"/>
      <w:jc w:val="left"/>
      <w:outlineLvl w:val="3"/>
    </w:pPr>
    <w:rPr>
      <w:b/>
      <w:sz w:val="28"/>
    </w:rPr>
  </w:style>
  <w:style w:type="paragraph" w:styleId="6">
    <w:name w:val="heading 5"/>
    <w:basedOn w:val="1"/>
    <w:next w:val="1"/>
    <w:qFormat/>
    <w:uiPriority w:val="9"/>
    <w:pPr>
      <w:widowControl/>
      <w:spacing w:before="240" w:after="60"/>
      <w:jc w:val="left"/>
      <w:outlineLvl w:val="4"/>
    </w:pPr>
    <w:rPr>
      <w:b/>
      <w:i/>
      <w:sz w:val="26"/>
    </w:rPr>
  </w:style>
  <w:style w:type="paragraph" w:styleId="7">
    <w:name w:val="heading 6"/>
    <w:basedOn w:val="1"/>
    <w:next w:val="1"/>
    <w:qFormat/>
    <w:uiPriority w:val="9"/>
    <w:pPr>
      <w:widowControl/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qFormat/>
    <w:uiPriority w:val="9"/>
    <w:pPr>
      <w:widowControl/>
      <w:spacing w:before="240" w:after="60"/>
      <w:outlineLvl w:val="6"/>
    </w:pPr>
    <w:rPr>
      <w:sz w:val="24"/>
    </w:rPr>
  </w:style>
  <w:style w:type="paragraph" w:styleId="9">
    <w:name w:val="heading 8"/>
    <w:basedOn w:val="1"/>
    <w:next w:val="1"/>
    <w:qFormat/>
    <w:uiPriority w:val="9"/>
    <w:pPr>
      <w:widowControl/>
      <w:spacing w:before="240" w:after="60"/>
      <w:jc w:val="left"/>
      <w:outlineLvl w:val="7"/>
    </w:pPr>
    <w:rPr>
      <w:i/>
      <w:sz w:val="24"/>
    </w:rPr>
  </w:style>
  <w:style w:type="paragraph" w:styleId="10">
    <w:name w:val="heading 9"/>
    <w:basedOn w:val="1"/>
    <w:next w:val="1"/>
    <w:qFormat/>
    <w:uiPriority w:val="9"/>
    <w:pPr>
      <w:widowControl/>
      <w:spacing w:before="240" w:after="60"/>
      <w:jc w:val="left"/>
      <w:outlineLvl w:val="8"/>
    </w:pPr>
    <w:rPr>
      <w:rFonts w:ascii="Arial" w:hAnsi="Arial"/>
      <w:sz w:val="22"/>
    </w:rPr>
  </w:style>
  <w:style w:type="character" w:default="1" w:styleId="11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</w:rPr>
  </w:style>
  <w:style w:type="paragraph" w:styleId="14">
    <w:name w:val="Block Text"/>
    <w:basedOn w:val="1"/>
    <w:qFormat/>
    <w:uiPriority w:val="0"/>
    <w:pPr>
      <w:spacing w:after="120"/>
      <w:ind w:left="1440" w:right="1440" w:firstLine="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</w:rPr>
  </w:style>
  <w:style w:type="paragraph" w:styleId="18">
    <w:name w:val="Body Text First Indent"/>
    <w:basedOn w:val="15"/>
    <w:qFormat/>
    <w:uiPriority w:val="0"/>
    <w:pPr>
      <w:ind w:left="0" w:firstLine="210"/>
    </w:pPr>
  </w:style>
  <w:style w:type="paragraph" w:styleId="19">
    <w:name w:val="Body Text Indent"/>
    <w:basedOn w:val="1"/>
    <w:qFormat/>
    <w:uiPriority w:val="0"/>
    <w:pPr>
      <w:spacing w:after="120"/>
      <w:ind w:left="360" w:firstLine="0"/>
    </w:pPr>
  </w:style>
  <w:style w:type="paragraph" w:styleId="20">
    <w:name w:val="Body Text First Indent 2"/>
    <w:basedOn w:val="19"/>
    <w:qFormat/>
    <w:uiPriority w:val="0"/>
    <w:pPr>
      <w:ind w:left="0" w:firstLine="21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360" w:firstLine="0"/>
    </w:pPr>
  </w:style>
  <w:style w:type="paragraph" w:styleId="22">
    <w:name w:val="Body Text Indent 3"/>
    <w:basedOn w:val="1"/>
    <w:qFormat/>
    <w:uiPriority w:val="0"/>
    <w:pPr>
      <w:spacing w:after="120"/>
      <w:ind w:left="360" w:firstLine="0"/>
    </w:pPr>
    <w:rPr>
      <w:sz w:val="16"/>
    </w:rPr>
  </w:style>
  <w:style w:type="paragraph" w:styleId="23">
    <w:name w:val="caption"/>
    <w:basedOn w:val="1"/>
    <w:next w:val="1"/>
    <w:qFormat/>
    <w:uiPriority w:val="0"/>
    <w:rPr>
      <w:rFonts w:ascii="Arial" w:hAnsi="Arial"/>
      <w:sz w:val="20"/>
    </w:rPr>
  </w:style>
  <w:style w:type="paragraph" w:styleId="24">
    <w:name w:val="Closing"/>
    <w:basedOn w:val="1"/>
    <w:qFormat/>
    <w:uiPriority w:val="0"/>
    <w:pPr>
      <w:ind w:left="4320" w:firstLine="0"/>
    </w:pPr>
  </w:style>
  <w:style w:type="character" w:styleId="25">
    <w:name w:val="annotation reference"/>
    <w:qFormat/>
    <w:uiPriority w:val="0"/>
    <w:rPr>
      <w:sz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</w:rPr>
  </w:style>
  <w:style w:type="paragraph" w:styleId="28">
    <w:name w:val="Date"/>
    <w:basedOn w:val="1"/>
    <w:next w:val="1"/>
    <w:qFormat/>
    <w:uiPriority w:val="0"/>
  </w:style>
  <w:style w:type="paragraph" w:styleId="29">
    <w:name w:val="Document Map"/>
    <w:basedOn w:val="1"/>
    <w:qFormat/>
    <w:uiPriority w:val="0"/>
  </w:style>
  <w:style w:type="paragraph" w:styleId="30">
    <w:name w:val="E-mail Signature"/>
    <w:basedOn w:val="1"/>
    <w:qFormat/>
    <w:uiPriority w:val="0"/>
  </w:style>
  <w:style w:type="character" w:styleId="31">
    <w:name w:val="Emphasis"/>
    <w:qFormat/>
    <w:uiPriority w:val="0"/>
    <w:rPr>
      <w:i/>
    </w:rPr>
  </w:style>
  <w:style w:type="character" w:styleId="32">
    <w:name w:val="endnote reference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jc w:val="left"/>
    </w:pPr>
  </w:style>
  <w:style w:type="paragraph" w:styleId="34">
    <w:name w:val="envelope address"/>
    <w:basedOn w:val="1"/>
    <w:qFormat/>
    <w:uiPriority w:val="0"/>
    <w:pPr>
      <w:ind w:left="2880" w:firstLine="0"/>
    </w:pPr>
    <w:rPr>
      <w:rFonts w:ascii="Arial" w:hAnsi="Arial"/>
      <w:sz w:val="24"/>
    </w:rPr>
  </w:style>
  <w:style w:type="paragraph" w:styleId="35">
    <w:name w:val="envelope return"/>
    <w:basedOn w:val="1"/>
    <w:qFormat/>
    <w:uiPriority w:val="0"/>
    <w:rPr>
      <w:rFonts w:ascii="Arial" w:hAnsi="Arial"/>
      <w:sz w:val="20"/>
    </w:rPr>
  </w:style>
  <w:style w:type="character" w:styleId="36">
    <w:name w:val="FollowedHyperlink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38">
    <w:name w:val="footnote reference"/>
    <w:qFormat/>
    <w:uiPriority w:val="0"/>
    <w:rPr>
      <w:vertAlign w:val="superscript"/>
    </w:rPr>
  </w:style>
  <w:style w:type="paragraph" w:styleId="39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character" w:styleId="40">
    <w:name w:val="HTML Acronym"/>
    <w:qFormat/>
    <w:uiPriority w:val="0"/>
  </w:style>
  <w:style w:type="paragraph" w:styleId="41">
    <w:name w:val="HTML Address"/>
    <w:basedOn w:val="1"/>
    <w:qFormat/>
    <w:uiPriority w:val="0"/>
    <w:rPr>
      <w:i/>
    </w:rPr>
  </w:style>
  <w:style w:type="character" w:styleId="42">
    <w:name w:val="HTML Cite"/>
    <w:qFormat/>
    <w:uiPriority w:val="0"/>
    <w:rPr>
      <w:i/>
    </w:rPr>
  </w:style>
  <w:style w:type="character" w:styleId="43">
    <w:name w:val="HTML Code"/>
    <w:qFormat/>
    <w:uiPriority w:val="0"/>
    <w:rPr>
      <w:rFonts w:ascii="Courier New" w:hAnsi="Courier New"/>
      <w:sz w:val="20"/>
    </w:rPr>
  </w:style>
  <w:style w:type="character" w:styleId="44">
    <w:name w:val="HTML Definition"/>
    <w:qFormat/>
    <w:uiPriority w:val="0"/>
    <w:rPr>
      <w:i/>
    </w:rPr>
  </w:style>
  <w:style w:type="character" w:styleId="45">
    <w:name w:val="HTML Keyboard"/>
    <w:qFormat/>
    <w:uiPriority w:val="0"/>
    <w:rPr>
      <w:rFonts w:ascii="Courier New" w:hAnsi="Courier New"/>
      <w:sz w:val="20"/>
    </w:rPr>
  </w:style>
  <w:style w:type="paragraph" w:styleId="46">
    <w:name w:val="HTML Preformatted"/>
    <w:basedOn w:val="1"/>
    <w:qFormat/>
    <w:uiPriority w:val="0"/>
    <w:rPr>
      <w:rFonts w:ascii="Courier New" w:hAnsi="Courier New"/>
      <w:sz w:val="20"/>
    </w:rPr>
  </w:style>
  <w:style w:type="character" w:styleId="47">
    <w:name w:val="HTML Sample"/>
    <w:qFormat/>
    <w:uiPriority w:val="0"/>
    <w:rPr>
      <w:rFonts w:ascii="Courier New" w:hAnsi="Courier New"/>
    </w:rPr>
  </w:style>
  <w:style w:type="character" w:styleId="48">
    <w:name w:val="HTML Typewriter"/>
    <w:qFormat/>
    <w:uiPriority w:val="0"/>
    <w:rPr>
      <w:rFonts w:ascii="Courier New" w:hAnsi="Courier New"/>
      <w:sz w:val="20"/>
    </w:rPr>
  </w:style>
  <w:style w:type="character" w:styleId="49">
    <w:name w:val="HTML Variable"/>
    <w:qFormat/>
    <w:uiPriority w:val="0"/>
    <w:rPr>
      <w:i/>
    </w:rPr>
  </w:style>
  <w:style w:type="character" w:styleId="50">
    <w:name w:val="Hyperlink"/>
    <w:qFormat/>
    <w:uiPriority w:val="0"/>
    <w:rPr>
      <w:color w:val="0000FF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 w:firstLine="0"/>
    </w:pPr>
  </w:style>
  <w:style w:type="paragraph" w:styleId="53">
    <w:name w:val="index 3"/>
    <w:basedOn w:val="1"/>
    <w:next w:val="1"/>
    <w:qFormat/>
    <w:uiPriority w:val="0"/>
    <w:pPr>
      <w:ind w:left="400" w:firstLine="0"/>
    </w:pPr>
  </w:style>
  <w:style w:type="paragraph" w:styleId="54">
    <w:name w:val="index 4"/>
    <w:basedOn w:val="1"/>
    <w:next w:val="1"/>
    <w:qFormat/>
    <w:uiPriority w:val="0"/>
    <w:pPr>
      <w:ind w:left="600" w:firstLine="0"/>
    </w:pPr>
  </w:style>
  <w:style w:type="paragraph" w:styleId="55">
    <w:name w:val="index 5"/>
    <w:basedOn w:val="1"/>
    <w:next w:val="1"/>
    <w:qFormat/>
    <w:uiPriority w:val="0"/>
    <w:pPr>
      <w:ind w:left="800" w:firstLine="0"/>
    </w:pPr>
  </w:style>
  <w:style w:type="paragraph" w:styleId="56">
    <w:name w:val="index 6"/>
    <w:basedOn w:val="1"/>
    <w:next w:val="1"/>
    <w:qFormat/>
    <w:uiPriority w:val="0"/>
    <w:pPr>
      <w:ind w:left="1000" w:firstLine="0"/>
    </w:pPr>
  </w:style>
  <w:style w:type="paragraph" w:styleId="57">
    <w:name w:val="index 7"/>
    <w:basedOn w:val="1"/>
    <w:next w:val="1"/>
    <w:qFormat/>
    <w:uiPriority w:val="0"/>
    <w:pPr>
      <w:ind w:left="1200" w:firstLine="0"/>
    </w:pPr>
  </w:style>
  <w:style w:type="paragraph" w:styleId="58">
    <w:name w:val="index 8"/>
    <w:basedOn w:val="1"/>
    <w:next w:val="1"/>
    <w:qFormat/>
    <w:uiPriority w:val="0"/>
    <w:pPr>
      <w:ind w:left="1400" w:firstLine="0"/>
    </w:pPr>
  </w:style>
  <w:style w:type="paragraph" w:styleId="59">
    <w:name w:val="index 9"/>
    <w:basedOn w:val="1"/>
    <w:next w:val="1"/>
    <w:qFormat/>
    <w:uiPriority w:val="0"/>
    <w:pPr>
      <w:ind w:left="1600" w:firstLine="0"/>
    </w:pPr>
  </w:style>
  <w:style w:type="paragraph" w:styleId="60">
    <w:name w:val="index heading"/>
    <w:basedOn w:val="1"/>
    <w:next w:val="51"/>
    <w:uiPriority w:val="0"/>
    <w:rPr>
      <w:rFonts w:ascii="Arial" w:hAnsi="Arial"/>
      <w:b/>
    </w:rPr>
  </w:style>
  <w:style w:type="character" w:styleId="61">
    <w:name w:val="line number"/>
    <w:qFormat/>
    <w:uiPriority w:val="0"/>
  </w:style>
  <w:style w:type="paragraph" w:styleId="62">
    <w:name w:val="List"/>
    <w:basedOn w:val="1"/>
    <w:qFormat/>
    <w:uiPriority w:val="0"/>
    <w:pPr>
      <w:ind w:left="360" w:hanging="360"/>
    </w:pPr>
  </w:style>
  <w:style w:type="paragraph" w:styleId="63">
    <w:name w:val="List 2"/>
    <w:basedOn w:val="1"/>
    <w:qFormat/>
    <w:uiPriority w:val="0"/>
    <w:pPr>
      <w:ind w:left="720" w:hanging="360"/>
    </w:pPr>
  </w:style>
  <w:style w:type="paragraph" w:styleId="64">
    <w:name w:val="List 3"/>
    <w:basedOn w:val="1"/>
    <w:qFormat/>
    <w:uiPriority w:val="0"/>
    <w:pPr>
      <w:ind w:left="1080" w:hanging="360"/>
    </w:pPr>
  </w:style>
  <w:style w:type="paragraph" w:styleId="65">
    <w:name w:val="List 4"/>
    <w:basedOn w:val="1"/>
    <w:qFormat/>
    <w:uiPriority w:val="0"/>
    <w:pPr>
      <w:ind w:left="1440" w:hanging="360"/>
    </w:pPr>
  </w:style>
  <w:style w:type="paragraph" w:styleId="66">
    <w:name w:val="List 5"/>
    <w:basedOn w:val="1"/>
    <w:qFormat/>
    <w:uiPriority w:val="0"/>
    <w:pPr>
      <w:ind w:left="1800" w:hanging="360"/>
    </w:pPr>
  </w:style>
  <w:style w:type="paragraph" w:styleId="67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8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9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0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1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2">
    <w:name w:val="List Continue"/>
    <w:basedOn w:val="1"/>
    <w:qFormat/>
    <w:uiPriority w:val="0"/>
    <w:pPr>
      <w:spacing w:after="120"/>
      <w:ind w:left="360" w:firstLine="0"/>
    </w:pPr>
  </w:style>
  <w:style w:type="paragraph" w:styleId="73">
    <w:name w:val="List Continue 2"/>
    <w:basedOn w:val="1"/>
    <w:qFormat/>
    <w:uiPriority w:val="0"/>
    <w:pPr>
      <w:spacing w:after="120"/>
      <w:ind w:left="720" w:firstLine="0"/>
    </w:pPr>
  </w:style>
  <w:style w:type="paragraph" w:styleId="74">
    <w:name w:val="List Continue 3"/>
    <w:basedOn w:val="1"/>
    <w:qFormat/>
    <w:uiPriority w:val="0"/>
    <w:pPr>
      <w:spacing w:after="120"/>
      <w:ind w:left="1080" w:firstLine="0"/>
    </w:pPr>
  </w:style>
  <w:style w:type="paragraph" w:styleId="75">
    <w:name w:val="List Continue 4"/>
    <w:basedOn w:val="1"/>
    <w:qFormat/>
    <w:uiPriority w:val="0"/>
    <w:pPr>
      <w:spacing w:after="120"/>
      <w:ind w:left="1440" w:firstLine="0"/>
    </w:pPr>
  </w:style>
  <w:style w:type="paragraph" w:styleId="76">
    <w:name w:val="List Continue 5"/>
    <w:basedOn w:val="1"/>
    <w:uiPriority w:val="0"/>
    <w:pPr>
      <w:spacing w:after="120"/>
      <w:ind w:left="1800" w:firstLine="0"/>
    </w:pPr>
  </w:style>
  <w:style w:type="paragraph" w:styleId="77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8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9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0">
    <w:name w:val="List Number 4"/>
    <w:basedOn w:val="1"/>
    <w:uiPriority w:val="0"/>
    <w:pPr>
      <w:numPr>
        <w:ilvl w:val="0"/>
        <w:numId w:val="9"/>
      </w:numPr>
    </w:pPr>
  </w:style>
  <w:style w:type="paragraph" w:styleId="81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4"/>
    </w:rPr>
  </w:style>
  <w:style w:type="paragraph" w:styleId="83">
    <w:name w:val="Message Header"/>
    <w:basedOn w:val="1"/>
    <w:uiPriority w:val="0"/>
    <w:pPr>
      <w:ind w:left="1080" w:hanging="1080"/>
    </w:pPr>
    <w:rPr>
      <w:rFonts w:ascii="Arial" w:hAnsi="Arial"/>
      <w:sz w:val="24"/>
    </w:rPr>
  </w:style>
  <w:style w:type="paragraph" w:styleId="84">
    <w:name w:val="Normal (Web)"/>
    <w:basedOn w:val="1"/>
    <w:qFormat/>
    <w:uiPriority w:val="0"/>
    <w:rPr>
      <w:sz w:val="24"/>
    </w:rPr>
  </w:style>
  <w:style w:type="paragraph" w:styleId="85">
    <w:name w:val="Normal Indent"/>
    <w:basedOn w:val="1"/>
    <w:qFormat/>
    <w:uiPriority w:val="0"/>
    <w:pPr>
      <w:ind w:left="708" w:firstLine="0"/>
    </w:pPr>
  </w:style>
  <w:style w:type="paragraph" w:styleId="86">
    <w:name w:val="Note Heading"/>
    <w:basedOn w:val="1"/>
    <w:next w:val="1"/>
    <w:qFormat/>
    <w:uiPriority w:val="0"/>
  </w:style>
  <w:style w:type="character" w:styleId="87">
    <w:name w:val="page number"/>
    <w:qFormat/>
    <w:uiPriority w:val="0"/>
  </w:style>
  <w:style w:type="paragraph" w:styleId="88">
    <w:name w:val="Plain Text"/>
    <w:basedOn w:val="1"/>
    <w:qFormat/>
    <w:uiPriority w:val="0"/>
    <w:rPr>
      <w:rFonts w:ascii="Courier New" w:hAnsi="Courier New"/>
      <w:sz w:val="20"/>
    </w:rPr>
  </w:style>
  <w:style w:type="paragraph" w:styleId="89">
    <w:name w:val="Salutation"/>
    <w:basedOn w:val="1"/>
    <w:next w:val="1"/>
    <w:qFormat/>
    <w:uiPriority w:val="0"/>
  </w:style>
  <w:style w:type="paragraph" w:styleId="90">
    <w:name w:val="Signature"/>
    <w:basedOn w:val="1"/>
    <w:qFormat/>
    <w:uiPriority w:val="0"/>
    <w:pPr>
      <w:ind w:left="4320" w:firstLine="0"/>
    </w:pPr>
  </w:style>
  <w:style w:type="character" w:styleId="91">
    <w:name w:val="Strong"/>
    <w:uiPriority w:val="0"/>
    <w:rPr>
      <w:b/>
    </w:rPr>
  </w:style>
  <w:style w:type="paragraph" w:styleId="92">
    <w:name w:val="Subtitle"/>
    <w:basedOn w:val="1"/>
    <w:qFormat/>
    <w:uiPriority w:val="11"/>
    <w:pPr>
      <w:spacing w:after="60"/>
      <w:jc w:val="center"/>
      <w:outlineLvl w:val="1"/>
    </w:pPr>
    <w:rPr>
      <w:rFonts w:ascii="Arial" w:hAnsi="Arial"/>
      <w:sz w:val="24"/>
    </w:rPr>
  </w:style>
  <w:style w:type="table" w:styleId="93">
    <w:name w:val="Table 3D effects 1"/>
    <w:basedOn w:val="12"/>
    <w:qFormat/>
    <w:uiPriority w:val="0"/>
    <w:pPr>
      <w:widowControl w:val="0"/>
      <w:jc w:val="both"/>
    </w:pPr>
    <w:tblPr/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4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5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3">
    <w:name w:val="Table Columns 1"/>
    <w:basedOn w:val="12"/>
    <w:qFormat/>
    <w:uiPriority w:val="0"/>
    <w:pPr>
      <w:widowControl w:val="0"/>
      <w:jc w:val="both"/>
    </w:pPr>
    <w:rPr>
      <w:b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Columns 2"/>
    <w:basedOn w:val="12"/>
    <w:qFormat/>
    <w:uiPriority w:val="0"/>
    <w:pPr>
      <w:widowControl w:val="0"/>
      <w:jc w:val="both"/>
    </w:pPr>
    <w:rPr>
      <w:b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3"/>
    <w:basedOn w:val="12"/>
    <w:qFormat/>
    <w:uiPriority w:val="0"/>
    <w:pPr>
      <w:widowControl w:val="0"/>
      <w:jc w:val="both"/>
    </w:pPr>
    <w:rPr>
      <w:b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7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8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09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0">
    <w:name w:val="Table Grid"/>
    <w:basedOn w:val="12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1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3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5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12"/>
    <w:qFormat/>
    <w:uiPriority w:val="0"/>
    <w:pPr>
      <w:widowControl w:val="0"/>
      <w:jc w:val="both"/>
    </w:pPr>
    <w:rPr>
      <w:b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3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4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5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6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7">
    <w:name w:val="table of authorities"/>
    <w:basedOn w:val="1"/>
    <w:next w:val="1"/>
    <w:qFormat/>
    <w:uiPriority w:val="0"/>
    <w:pPr>
      <w:ind w:left="420" w:firstLine="0"/>
    </w:pPr>
  </w:style>
  <w:style w:type="paragraph" w:styleId="128">
    <w:name w:val="table of figures"/>
    <w:basedOn w:val="1"/>
    <w:next w:val="1"/>
    <w:uiPriority w:val="0"/>
    <w:pPr>
      <w:ind w:left="200" w:hanging="200"/>
    </w:pPr>
  </w:style>
  <w:style w:type="table" w:styleId="129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0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1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2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4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Theme"/>
    <w:basedOn w:val="12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6">
    <w:name w:val="Table Web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7">
    <w:name w:val="Table Web 2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3"/>
    <w:basedOn w:val="12"/>
    <w:qFormat/>
    <w:uiPriority w:val="0"/>
    <w:pPr>
      <w:widowControl w:val="0"/>
      <w:jc w:val="both"/>
    </w:pPr>
    <w:tblPr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39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40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41">
    <w:name w:val="toc 1"/>
    <w:basedOn w:val="1"/>
    <w:next w:val="1"/>
    <w:qFormat/>
    <w:uiPriority w:val="39"/>
  </w:style>
  <w:style w:type="paragraph" w:styleId="142">
    <w:name w:val="toc 2"/>
    <w:basedOn w:val="1"/>
    <w:next w:val="1"/>
    <w:qFormat/>
    <w:uiPriority w:val="39"/>
    <w:pPr>
      <w:ind w:left="420" w:firstLine="0"/>
    </w:pPr>
  </w:style>
  <w:style w:type="paragraph" w:styleId="143">
    <w:name w:val="toc 3"/>
    <w:basedOn w:val="1"/>
    <w:next w:val="1"/>
    <w:qFormat/>
    <w:uiPriority w:val="39"/>
    <w:pPr>
      <w:ind w:left="840" w:firstLine="0"/>
    </w:pPr>
  </w:style>
  <w:style w:type="paragraph" w:styleId="144">
    <w:name w:val="toc 4"/>
    <w:basedOn w:val="1"/>
    <w:next w:val="1"/>
    <w:qFormat/>
    <w:uiPriority w:val="39"/>
    <w:pPr>
      <w:ind w:left="1260" w:firstLine="0"/>
    </w:pPr>
  </w:style>
  <w:style w:type="paragraph" w:styleId="145">
    <w:name w:val="toc 5"/>
    <w:basedOn w:val="1"/>
    <w:next w:val="1"/>
    <w:qFormat/>
    <w:uiPriority w:val="39"/>
    <w:pPr>
      <w:ind w:left="1680" w:firstLine="0"/>
    </w:pPr>
  </w:style>
  <w:style w:type="paragraph" w:styleId="146">
    <w:name w:val="toc 6"/>
    <w:basedOn w:val="1"/>
    <w:next w:val="1"/>
    <w:qFormat/>
    <w:uiPriority w:val="39"/>
    <w:pPr>
      <w:ind w:left="2100" w:firstLine="0"/>
    </w:pPr>
  </w:style>
  <w:style w:type="paragraph" w:styleId="147">
    <w:name w:val="toc 7"/>
    <w:basedOn w:val="1"/>
    <w:next w:val="1"/>
    <w:qFormat/>
    <w:uiPriority w:val="39"/>
    <w:pPr>
      <w:ind w:left="2520" w:firstLine="0"/>
    </w:pPr>
  </w:style>
  <w:style w:type="paragraph" w:styleId="148">
    <w:name w:val="toc 8"/>
    <w:basedOn w:val="1"/>
    <w:next w:val="1"/>
    <w:qFormat/>
    <w:uiPriority w:val="39"/>
    <w:pPr>
      <w:ind w:left="2940" w:firstLine="0"/>
    </w:pPr>
  </w:style>
  <w:style w:type="paragraph" w:styleId="149">
    <w:name w:val="toc 9"/>
    <w:basedOn w:val="1"/>
    <w:next w:val="1"/>
    <w:qFormat/>
    <w:uiPriority w:val="39"/>
    <w:pPr>
      <w:ind w:left="3360" w:firstLine="0"/>
    </w:pPr>
  </w:style>
  <w:style w:type="paragraph" w:customStyle="1" w:styleId="150">
    <w:name w:val="Table Paragraph"/>
    <w:basedOn w:val="1"/>
    <w:link w:val="151"/>
    <w:qFormat/>
    <w:uiPriority w:val="0"/>
  </w:style>
  <w:style w:type="character" w:customStyle="1" w:styleId="151">
    <w:name w:val="Table Paragraph1"/>
    <w:link w:val="150"/>
    <w:qFormat/>
    <w:uiPriority w:val="0"/>
  </w:style>
  <w:style w:type="paragraph" w:customStyle="1" w:styleId="152">
    <w:name w:val="Обычный1"/>
    <w:link w:val="153"/>
    <w:qFormat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0"/>
    </w:rPr>
  </w:style>
  <w:style w:type="character" w:customStyle="1" w:styleId="153">
    <w:name w:val="Обычный11"/>
    <w:link w:val="152"/>
    <w:qFormat/>
    <w:uiPriority w:val="0"/>
    <w:rPr>
      <w:rFonts w:asciiTheme="minorAscii" w:hAnsiTheme="minorHAnsi"/>
    </w:rPr>
  </w:style>
  <w:style w:type="paragraph" w:styleId="154">
    <w:name w:val="List Paragraph"/>
    <w:basedOn w:val="1"/>
    <w:qFormat/>
    <w:uiPriority w:val="0"/>
    <w:pPr>
      <w:ind w:left="106" w:firstLine="0"/>
    </w:pPr>
    <w:rPr>
      <w:rFonts w:ascii="Times New Roman" w:hAnsi="Times New Roman"/>
    </w:rPr>
  </w:style>
  <w:style w:type="paragraph" w:customStyle="1" w:styleId="155">
    <w:name w:val="Footnote"/>
    <w:basedOn w:val="1"/>
    <w:link w:val="156"/>
    <w:qFormat/>
    <w:uiPriority w:val="0"/>
    <w:pPr>
      <w:jc w:val="left"/>
    </w:pPr>
    <w:rPr>
      <w:sz w:val="18"/>
    </w:rPr>
  </w:style>
  <w:style w:type="character" w:customStyle="1" w:styleId="156">
    <w:name w:val="Footnote1"/>
    <w:link w:val="155"/>
    <w:qFormat/>
    <w:uiPriority w:val="0"/>
    <w:rPr>
      <w:sz w:val="18"/>
    </w:rPr>
  </w:style>
  <w:style w:type="paragraph" w:customStyle="1" w:styleId="157">
    <w:name w:val="Header and Footer"/>
    <w:link w:val="158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158">
    <w:name w:val="Header and Footer1"/>
    <w:link w:val="157"/>
    <w:qFormat/>
    <w:uiPriority w:val="0"/>
    <w:rPr>
      <w:rFonts w:ascii="XO Thames" w:hAnsi="XO Thames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380</Words>
  <Characters>2363</Characters>
  <TotalTime>0</TotalTime>
  <ScaleCrop>false</ScaleCrop>
  <LinksUpToDate>false</LinksUpToDate>
  <CharactersWithSpaces>2717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2026-05-12T06:22:00Z</dcterms:created>
  <dc:creator>HP</dc:creator>
  <cp:lastModifiedBy>HP</cp:lastModifiedBy>
  <dcterms:modified xsi:type="dcterms:W3CDTF">2026-05-12T06:29:24Z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eyJoZGlkIjoiMGI4YTY2NzNjYzhhMDBjYjhiZDFjNDRhZjk5ZjcyM2MifQ==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168170FF997440D6A4C5897F0E8BC226_12</vt:lpwstr>
  </property>
</Properties>
</file>